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F6F90" w14:textId="1679044A" w:rsidR="00500E34" w:rsidRDefault="00500E34">
      <w:pPr>
        <w:spacing w:before="1"/>
        <w:ind w:left="12136" w:right="769"/>
        <w:textAlignment w:val="baseline"/>
      </w:pPr>
    </w:p>
    <w:p w14:paraId="56F7C4AC" w14:textId="363E7E1E" w:rsidR="00500E34" w:rsidRDefault="00000000">
      <w:pPr>
        <w:spacing w:before="375" w:line="428" w:lineRule="exact"/>
        <w:ind w:left="864"/>
        <w:textAlignment w:val="baseline"/>
        <w:rPr>
          <w:rFonts w:ascii="Verdana" w:eastAsia="Verdana" w:hAnsi="Verdana"/>
          <w:b/>
          <w:color w:val="000000"/>
          <w:w w:val="105"/>
          <w:sz w:val="36"/>
          <w:u w:val="single"/>
        </w:rPr>
      </w:pPr>
      <w:r>
        <w:rPr>
          <w:rFonts w:ascii="Verdana" w:eastAsia="Verdana" w:hAnsi="Verdana"/>
          <w:b/>
          <w:color w:val="000000"/>
          <w:w w:val="105"/>
          <w:sz w:val="36"/>
          <w:u w:val="single"/>
        </w:rPr>
        <w:t xml:space="preserve">STORMWATER MANAGEMENT FACILITIES CERTIFICATION </w:t>
      </w:r>
    </w:p>
    <w:p w14:paraId="7A40E0C2" w14:textId="5216AE84" w:rsidR="00500E34" w:rsidRDefault="00000000">
      <w:pPr>
        <w:spacing w:before="473" w:line="406" w:lineRule="exact"/>
        <w:ind w:left="864" w:right="648"/>
        <w:jc w:val="both"/>
        <w:textAlignment w:val="baseline"/>
        <w:rPr>
          <w:rFonts w:ascii="Verdana" w:eastAsia="Verdana" w:hAnsi="Verdana"/>
          <w:color w:val="000000"/>
          <w:sz w:val="30"/>
        </w:rPr>
      </w:pPr>
      <w:r>
        <w:rPr>
          <w:rFonts w:ascii="Verdana" w:eastAsia="Verdana" w:hAnsi="Verdana"/>
          <w:color w:val="000000"/>
          <w:sz w:val="30"/>
        </w:rPr>
        <w:t>PURSUANT TO 9VAC25-87</w:t>
      </w:r>
      <w:r w:rsidR="00B8504D">
        <w:rPr>
          <w:rFonts w:ascii="Verdana" w:eastAsia="Verdana" w:hAnsi="Verdana"/>
          <w:color w:val="000000"/>
          <w:sz w:val="30"/>
        </w:rPr>
        <w:t>5</w:t>
      </w:r>
      <w:r>
        <w:rPr>
          <w:rFonts w:ascii="Verdana" w:eastAsia="Verdana" w:hAnsi="Verdana"/>
          <w:color w:val="000000"/>
          <w:sz w:val="30"/>
        </w:rPr>
        <w:t>-5</w:t>
      </w:r>
      <w:r w:rsidR="00B8504D">
        <w:rPr>
          <w:rFonts w:ascii="Verdana" w:eastAsia="Verdana" w:hAnsi="Verdana"/>
          <w:color w:val="000000"/>
          <w:sz w:val="30"/>
        </w:rPr>
        <w:t>3</w:t>
      </w:r>
      <w:r>
        <w:rPr>
          <w:rFonts w:ascii="Verdana" w:eastAsia="Verdana" w:hAnsi="Verdana"/>
          <w:color w:val="000000"/>
          <w:sz w:val="30"/>
        </w:rPr>
        <w:t>5. I HEREBY CERTIFY THAT TO THE BEST OF MY KNOWLEDGE AND BELIEF, THE STORMWATER MANAGEMENT FACILITIES SHOWN ON THESE RECORD DRAWINGS. HAVE BEEN CONSTRUCTED IN ACCORDANCE WITH THE APPROVED PLANS AND SPECIFICATIONS.</w:t>
      </w:r>
    </w:p>
    <w:p w14:paraId="25FB705C" w14:textId="3D23DCB6" w:rsidR="00500E34" w:rsidRDefault="00B8504D">
      <w:pPr>
        <w:tabs>
          <w:tab w:val="left" w:pos="7128"/>
        </w:tabs>
        <w:spacing w:before="853" w:line="363" w:lineRule="exact"/>
        <w:ind w:left="864"/>
        <w:textAlignment w:val="baseline"/>
        <w:rPr>
          <w:rFonts w:ascii="Verdana" w:eastAsia="Verdana" w:hAnsi="Verdana"/>
          <w:color w:val="000000"/>
          <w:spacing w:val="-1"/>
          <w:sz w:val="30"/>
        </w:rPr>
      </w:pPr>
      <w:r>
        <w:rPr>
          <w:noProof/>
        </w:rPr>
        <mc:AlternateContent>
          <mc:Choice Requires="wps">
            <w:drawing>
              <wp:anchor distT="0" distB="0" distL="114300" distR="114300" simplePos="0" relativeHeight="251661312" behindDoc="0" locked="0" layoutInCell="1" allowOverlap="1" wp14:anchorId="5FA5311A" wp14:editId="37ACFF16">
                <wp:simplePos x="0" y="0"/>
                <wp:positionH relativeFrom="page">
                  <wp:posOffset>4749165</wp:posOffset>
                </wp:positionH>
                <wp:positionV relativeFrom="page">
                  <wp:posOffset>2752725</wp:posOffset>
                </wp:positionV>
                <wp:extent cx="3056255" cy="0"/>
                <wp:effectExtent l="15240" t="19050" r="14605" b="19050"/>
                <wp:wrapNone/>
                <wp:docPr id="171664385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6255" cy="0"/>
                        </a:xfrm>
                        <a:prstGeom prst="line">
                          <a:avLst/>
                        </a:prstGeom>
                        <a:noFill/>
                        <a:ln w="24130">
                          <a:solidFill>
                            <a:srgbClr val="42424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93670"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3.95pt,216.75pt" to="614.6pt,2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" strokecolor="#424242" strokeweight="1.9pt">
                <w10:wrap anchorx="page" anchory="page"/>
              </v:line>
            </w:pict>
          </mc:Fallback>
        </mc:AlternateContent>
      </w:r>
      <w:r>
        <w:pict w14:anchorId="5FA5311A">
          <v:line id="_x0000_s1029" style="position:absolute;left:0;text-align:left;z-index:251658240;mso-position-horizontal-relative:page;mso-position-vertical-relative:page" from="59.7pt,217.5pt" to="300.35pt,217.5pt" strokecolor="#424242" strokeweight="1.9pt">
            <w10:wrap anchorx="page" anchory="page"/>
          </v:line>
        </w:pict>
      </w:r>
      <w:r w:rsidR="00000000">
        <w:rPr>
          <w:rFonts w:ascii="Verdana" w:eastAsia="Verdana" w:hAnsi="Verdana"/>
          <w:color w:val="000000"/>
          <w:spacing w:val="-1"/>
          <w:sz w:val="30"/>
        </w:rPr>
        <w:t>NAME</w:t>
      </w:r>
      <w:r w:rsidR="00000000">
        <w:rPr>
          <w:rFonts w:ascii="Verdana" w:eastAsia="Verdana" w:hAnsi="Verdana"/>
          <w:color w:val="000000"/>
          <w:spacing w:val="-1"/>
          <w:sz w:val="30"/>
        </w:rPr>
        <w:tab/>
        <w:t>SIGNATURE</w:t>
      </w:r>
    </w:p>
    <w:p w14:paraId="3A1232E4" w14:textId="23D6F960" w:rsidR="00500E34" w:rsidRDefault="00B8504D">
      <w:pPr>
        <w:tabs>
          <w:tab w:val="left" w:pos="7200"/>
        </w:tabs>
        <w:spacing w:before="854" w:line="363" w:lineRule="exact"/>
        <w:ind w:left="864"/>
        <w:textAlignment w:val="baseline"/>
        <w:rPr>
          <w:rFonts w:ascii="Verdana" w:eastAsia="Verdana" w:hAnsi="Verdana"/>
          <w:color w:val="000000"/>
          <w:spacing w:val="-1"/>
          <w:sz w:val="30"/>
        </w:rPr>
      </w:pPr>
      <w:r>
        <w:rPr>
          <w:rFonts w:ascii="Verdana" w:eastAsia="Verdana" w:hAnsi="Verdana"/>
          <w:noProof/>
          <w:color w:val="000000"/>
          <w:sz w:val="30"/>
        </w:rPr>
        <mc:AlternateContent>
          <mc:Choice Requires="wps">
            <w:drawing>
              <wp:anchor distT="0" distB="0" distL="114300" distR="114300" simplePos="0" relativeHeight="251662336" behindDoc="0" locked="0" layoutInCell="1" allowOverlap="1" wp14:anchorId="5FA5311A" wp14:editId="547E37D8">
                <wp:simplePos x="0" y="0"/>
                <wp:positionH relativeFrom="page">
                  <wp:posOffset>4796790</wp:posOffset>
                </wp:positionH>
                <wp:positionV relativeFrom="page">
                  <wp:posOffset>3524250</wp:posOffset>
                </wp:positionV>
                <wp:extent cx="3056255" cy="0"/>
                <wp:effectExtent l="15240" t="15875" r="14605" b="12700"/>
                <wp:wrapNone/>
                <wp:docPr id="88976940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6255" cy="0"/>
                        </a:xfrm>
                        <a:prstGeom prst="line">
                          <a:avLst/>
                        </a:prstGeom>
                        <a:noFill/>
                        <a:ln w="24130">
                          <a:solidFill>
                            <a:srgbClr val="42424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325A6"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7.7pt,277.5pt" to="618.3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" strokecolor="#424242" strokeweight="1.9pt">
                <w10:wrap anchorx="page" anchory="page"/>
              </v:line>
            </w:pict>
          </mc:Fallback>
        </mc:AlternateContent>
      </w:r>
      <w:r>
        <w:pict w14:anchorId="09B81A93">
          <v:line id="_x0000_s1027" style="position:absolute;left:0;text-align:left;z-index:251660288;mso-position-horizontal-relative:page;mso-position-vertical-relative:page" from="60.65pt,278.25pt" to="300.35pt,278.25pt" strokecolor="#3a3a3a" strokeweight="1.9pt">
            <w10:wrap anchorx="page" anchory="page"/>
          </v:line>
        </w:pict>
      </w:r>
      <w:r w:rsidR="00000000">
        <w:rPr>
          <w:rFonts w:ascii="Verdana" w:eastAsia="Verdana" w:hAnsi="Verdana"/>
          <w:color w:val="000000"/>
          <w:spacing w:val="-1"/>
          <w:sz w:val="30"/>
        </w:rPr>
        <w:t>VIRGINIA LICENSE</w:t>
      </w:r>
      <w:r w:rsidR="00000000">
        <w:rPr>
          <w:rFonts w:ascii="Verdana" w:eastAsia="Verdana" w:hAnsi="Verdana"/>
          <w:color w:val="000000"/>
          <w:spacing w:val="-1"/>
          <w:sz w:val="30"/>
        </w:rPr>
        <w:tab/>
        <w:t>DATE</w:t>
      </w:r>
    </w:p>
    <w:p w14:paraId="67373AE1" w14:textId="6309D8BB" w:rsidR="00500E34" w:rsidRDefault="00000000">
      <w:pPr>
        <w:spacing w:before="394" w:line="409" w:lineRule="exact"/>
        <w:ind w:left="864" w:right="648"/>
        <w:jc w:val="both"/>
        <w:textAlignment w:val="baseline"/>
        <w:rPr>
          <w:rFonts w:ascii="Verdana" w:eastAsia="Verdana" w:hAnsi="Verdana"/>
          <w:color w:val="000000"/>
          <w:sz w:val="30"/>
        </w:rPr>
      </w:pPr>
      <w:r>
        <w:rPr>
          <w:rFonts w:ascii="Verdana" w:eastAsia="Verdana" w:hAnsi="Verdana"/>
          <w:color w:val="000000"/>
          <w:sz w:val="30"/>
        </w:rPr>
        <w:t>"CERTIFY' MEANS TO STATE OR DECLARE A PROFESSIONAL OPINION BASED ON SUFFICIENT AND APPROPRIATE ONSITE INSPECTIONS. MATERIAL TESTS. AS-BUILT SURVEY DATA, AND INFORMATION PROVIDED BY OTHER PROFESSIONALS AND THE CONTRACTOR, CONDUCTED DURING OR AFTER CONSTRUCTION</w:t>
      </w:r>
    </w:p>
    <w:sectPr w:rsidR="00500E34">
      <w:pgSz w:w="15840" w:h="12240" w:orient="landscape"/>
      <w:pgMar w:top="340" w:right="1419" w:bottom="3484" w:left="3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1A799" w14:textId="77777777" w:rsidR="009C344E" w:rsidRDefault="009C344E">
      <w:r>
        <w:separator/>
      </w:r>
    </w:p>
  </w:endnote>
  <w:endnote w:type="continuationSeparator" w:id="0">
    <w:p w14:paraId="78934BC0" w14:textId="77777777" w:rsidR="009C344E" w:rsidRDefault="009C3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DD794" w14:textId="77777777" w:rsidR="009C344E" w:rsidRDefault="009C344E"/>
  </w:footnote>
  <w:footnote w:type="continuationSeparator" w:id="0">
    <w:p w14:paraId="166E78B8" w14:textId="77777777" w:rsidR="009C344E" w:rsidRDefault="009C34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E34"/>
    <w:rsid w:val="00500E34"/>
    <w:rsid w:val="009C344E"/>
    <w:rsid w:val="00B85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BA8AD3C"/>
  <w15:docId w15:val="{377AB2E3-0FDC-4BE3-B1CB-BB5EED92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87</Words>
  <Characters>502</Characters>
  <Application>Microsoft Office Word</Application>
  <DocSecurity>0</DocSecurity>
  <Lines>4</Lines>
  <Paragraphs>1</Paragraphs>
  <ScaleCrop>false</ScaleCrop>
  <Company>VITA</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 snip</dc:title>
  <dc:creator>janewalk</dc:creator>
  <cp:lastModifiedBy>Kennedy, Kyle (DEQ)</cp:lastModifiedBy>
  <cp:revision>2</cp:revision>
  <dcterms:created xsi:type="dcterms:W3CDTF">2024-03-19T14:05:00Z</dcterms:created>
  <dcterms:modified xsi:type="dcterms:W3CDTF">2024-03-19T14:09:00Z</dcterms:modified>
</cp:coreProperties>
</file>